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95" w:rsidRDefault="00830D95" w:rsidP="00107A50">
      <w:pPr>
        <w:pStyle w:val="a3"/>
        <w:jc w:val="center"/>
        <w:rPr>
          <w:rFonts w:ascii="Verdana" w:hAnsi="Verdana"/>
          <w:b/>
        </w:rPr>
      </w:pP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>ГБУЗ "Городская поликлиника №5"</w:t>
      </w: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 xml:space="preserve">Юридический адрес: 123456, Москва, </w:t>
      </w: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 xml:space="preserve">улица Гагарина, дом 1, корпус 2, помещение 3, </w:t>
      </w: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>тел. (123) 123-45-67, факс (123) 765-43-21</w:t>
      </w: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0D95">
        <w:rPr>
          <w:rFonts w:ascii="Times New Roman" w:hAnsi="Times New Roman"/>
          <w:b/>
          <w:bCs/>
          <w:sz w:val="20"/>
          <w:szCs w:val="20"/>
        </w:rPr>
        <w:t>ОГРН 1234512345, ИНН 1234567890</w:t>
      </w: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Verdana" w:hAnsi="Verdana"/>
          <w:b/>
          <w:bCs/>
          <w:sz w:val="27"/>
          <w:szCs w:val="27"/>
        </w:rPr>
      </w:pP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30D95">
        <w:rPr>
          <w:rFonts w:ascii="Times New Roman" w:hAnsi="Times New Roman"/>
          <w:b/>
          <w:bCs/>
          <w:sz w:val="40"/>
          <w:szCs w:val="40"/>
        </w:rPr>
        <w:t>Характеристика</w:t>
      </w:r>
      <w:r w:rsidRPr="00830D95">
        <w:rPr>
          <w:rFonts w:ascii="Times New Roman" w:hAnsi="Times New Roman"/>
          <w:sz w:val="40"/>
          <w:szCs w:val="40"/>
        </w:rPr>
        <w:t>​</w:t>
      </w: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CFCFF"/>
        </w:rPr>
      </w:pPr>
      <w:r w:rsidRPr="00830D95">
        <w:rPr>
          <w:rFonts w:ascii="Times New Roman" w:hAnsi="Times New Roman"/>
          <w:b/>
          <w:sz w:val="24"/>
          <w:szCs w:val="24"/>
          <w:shd w:val="clear" w:color="auto" w:fill="FCFCFF"/>
        </w:rPr>
        <w:t xml:space="preserve">на </w:t>
      </w:r>
      <w:r>
        <w:rPr>
          <w:rFonts w:ascii="Times New Roman" w:hAnsi="Times New Roman"/>
          <w:b/>
          <w:sz w:val="24"/>
          <w:szCs w:val="24"/>
          <w:shd w:val="clear" w:color="auto" w:fill="FCFCFF"/>
        </w:rPr>
        <w:t>старшую медицинскую сестру</w:t>
      </w:r>
      <w:r w:rsidRPr="00830D95">
        <w:rPr>
          <w:rFonts w:ascii="Times New Roman" w:hAnsi="Times New Roman"/>
          <w:b/>
          <w:sz w:val="24"/>
          <w:szCs w:val="24"/>
          <w:shd w:val="clear" w:color="auto" w:fill="FCFCFF"/>
        </w:rPr>
        <w:t xml:space="preserve"> ГБУЗ «Городская поликлиника №5» </w:t>
      </w:r>
      <w:r>
        <w:rPr>
          <w:rFonts w:ascii="Times New Roman" w:hAnsi="Times New Roman"/>
          <w:b/>
          <w:sz w:val="24"/>
          <w:szCs w:val="24"/>
          <w:shd w:val="clear" w:color="auto" w:fill="FCFCFF"/>
        </w:rPr>
        <w:t>Петрову Ирину Ивановну</w:t>
      </w: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D95" w:rsidRPr="00830D95" w:rsidRDefault="00830D95" w:rsidP="00830D95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D95">
        <w:rPr>
          <w:rFonts w:ascii="Times New Roman" w:hAnsi="Times New Roman"/>
          <w:b/>
          <w:bCs/>
          <w:sz w:val="24"/>
          <w:szCs w:val="24"/>
        </w:rPr>
        <w:t xml:space="preserve">Москва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>07</w:t>
      </w:r>
      <w:r w:rsidRPr="00830D95">
        <w:rPr>
          <w:rFonts w:ascii="Times New Roman" w:hAnsi="Times New Roman"/>
          <w:b/>
          <w:bCs/>
          <w:sz w:val="24"/>
          <w:szCs w:val="24"/>
        </w:rPr>
        <w:t>.06.2019</w:t>
      </w:r>
    </w:p>
    <w:p w:rsidR="00830D95" w:rsidRPr="00810F41" w:rsidRDefault="00830D95" w:rsidP="00810F41">
      <w:pPr>
        <w:pStyle w:val="a3"/>
        <w:spacing w:before="0" w:beforeAutospacing="0" w:after="0" w:afterAutospacing="0"/>
        <w:ind w:firstLine="1134"/>
        <w:jc w:val="both"/>
        <w:rPr>
          <w:b/>
        </w:rPr>
      </w:pPr>
    </w:p>
    <w:p w:rsidR="00107A50" w:rsidRPr="00810F41" w:rsidRDefault="00830D95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Петрова Ирина Ивановна, 19.03.1979 года рождения,</w:t>
      </w:r>
      <w:r w:rsidR="00107A50" w:rsidRPr="00810F41">
        <w:t xml:space="preserve"> работает </w:t>
      </w:r>
      <w:r w:rsidRPr="00810F41">
        <w:t>в ГБУЗ «Городская поликлиника №5» с 06.10.2001 г.</w:t>
      </w:r>
      <w:r w:rsidR="00810F41" w:rsidRPr="00810F41">
        <w:t xml:space="preserve"> и по настоящее время</w:t>
      </w:r>
      <w:r w:rsidRPr="00810F41">
        <w:t xml:space="preserve"> С 12.07.2004 г. переведена </w:t>
      </w:r>
      <w:r w:rsidR="00107A50" w:rsidRPr="00810F41">
        <w:t>на должност</w:t>
      </w:r>
      <w:r w:rsidRPr="00810F41">
        <w:t>ь</w:t>
      </w:r>
      <w:r w:rsidR="00107A50" w:rsidRPr="00810F41">
        <w:t xml:space="preserve"> старшей медицинской сестры.</w:t>
      </w:r>
      <w:r w:rsidR="00810F41" w:rsidRPr="00810F41">
        <w:t xml:space="preserve"> Имеет средне-специальное образование. Общий стаж работы – 17 лет, специальный 15 лет.</w:t>
      </w:r>
    </w:p>
    <w:p w:rsidR="00107A50" w:rsidRPr="00810F41" w:rsidRDefault="00810F41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В 2014</w:t>
      </w:r>
      <w:r w:rsidR="00107A50" w:rsidRPr="00810F41">
        <w:t xml:space="preserve"> году приказом Управления охраны здоровья №</w:t>
      </w:r>
      <w:r w:rsidRPr="00810F41">
        <w:t>253</w:t>
      </w:r>
      <w:r w:rsidR="00107A50" w:rsidRPr="00810F41">
        <w:t xml:space="preserve"> от 27 ноября 200</w:t>
      </w:r>
      <w:r w:rsidRPr="00810F41">
        <w:t>14</w:t>
      </w:r>
      <w:r w:rsidR="00107A50" w:rsidRPr="00810F41">
        <w:t xml:space="preserve"> года подтверждена высшая квалификационная кат</w:t>
      </w:r>
      <w:r w:rsidR="00CC5BC1" w:rsidRPr="00810F41">
        <w:t>е</w:t>
      </w:r>
      <w:r w:rsidR="00107A50" w:rsidRPr="00810F41">
        <w:t>гория медсестры стационара.</w:t>
      </w:r>
    </w:p>
    <w:p w:rsidR="00107A50" w:rsidRPr="00810F41" w:rsidRDefault="00810F41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В 2015</w:t>
      </w:r>
      <w:r w:rsidR="00107A50" w:rsidRPr="00810F41">
        <w:t xml:space="preserve"> году прошла на базе </w:t>
      </w:r>
      <w:r w:rsidRPr="00810F41">
        <w:t xml:space="preserve">Московского </w:t>
      </w:r>
      <w:r w:rsidR="00107A50" w:rsidRPr="00810F41">
        <w:t xml:space="preserve">медицинского училища </w:t>
      </w:r>
      <w:r w:rsidRPr="00810F41">
        <w:t xml:space="preserve">курсы </w:t>
      </w:r>
      <w:r w:rsidR="00107A50" w:rsidRPr="00810F41">
        <w:t>повышения квалификации и переподготовки медицинских и фармацевтических кадров на тему: "Санэпидрежим и профилактика внутрибольничных инфекций".</w:t>
      </w:r>
    </w:p>
    <w:p w:rsidR="00107A50" w:rsidRPr="00810F41" w:rsidRDefault="00107A50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Ежедневно проводит занятия со средним и младшим медперсоналом согласно плана повышения деловой квалификации:</w:t>
      </w:r>
    </w:p>
    <w:p w:rsidR="00107A50" w:rsidRPr="00810F41" w:rsidRDefault="00107A50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- выполнение индивидуальных планов повышения деловой квалификации.</w:t>
      </w:r>
    </w:p>
    <w:p w:rsidR="00107A50" w:rsidRPr="00810F41" w:rsidRDefault="00107A50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Постоянно ведёт работу по освоению смежной специальности средним медицинским персоналом.</w:t>
      </w:r>
    </w:p>
    <w:p w:rsidR="00107A50" w:rsidRPr="00810F41" w:rsidRDefault="00107A50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Под постоянным контролем Совета сестер придерживается норм санитарного законодательства в отделении где работает.</w:t>
      </w:r>
    </w:p>
    <w:p w:rsidR="00810F41" w:rsidRPr="00810F41" w:rsidRDefault="00810F41" w:rsidP="00810F41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10F41">
        <w:rPr>
          <w:rFonts w:ascii="Times New Roman" w:hAnsi="Times New Roman"/>
          <w:sz w:val="24"/>
          <w:szCs w:val="24"/>
        </w:rPr>
        <w:t xml:space="preserve">В процессе работы </w:t>
      </w:r>
      <w:r w:rsidRPr="00810F41">
        <w:rPr>
          <w:rFonts w:ascii="Times New Roman" w:hAnsi="Times New Roman"/>
          <w:sz w:val="24"/>
          <w:szCs w:val="24"/>
        </w:rPr>
        <w:t>Петрова И.И.</w:t>
      </w:r>
      <w:r w:rsidRPr="00810F41">
        <w:rPr>
          <w:rFonts w:ascii="Times New Roman" w:hAnsi="Times New Roman"/>
          <w:sz w:val="24"/>
          <w:szCs w:val="24"/>
        </w:rPr>
        <w:t xml:space="preserve"> осуществляла уход за пациентами и наблюдение за их состоянием, обеспечивала соблюдение лечебно-охранительного и санитарно-эпидемиологического режимов в отделении, осуществляла получение лекарственных средств, обеспечивала их учёт и хранение. Обязанности выполнялись в полном объёме, врачебные назначения выполнялись своевременно и точно.</w:t>
      </w:r>
    </w:p>
    <w:p w:rsidR="00810F41" w:rsidRPr="00810F41" w:rsidRDefault="00107A50" w:rsidP="00810F41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10F41">
        <w:rPr>
          <w:rFonts w:ascii="Times New Roman" w:hAnsi="Times New Roman"/>
          <w:sz w:val="24"/>
          <w:szCs w:val="24"/>
        </w:rPr>
        <w:t>Внимательно относится к больны</w:t>
      </w:r>
      <w:bookmarkStart w:id="0" w:name="_GoBack"/>
      <w:bookmarkEnd w:id="0"/>
      <w:r w:rsidRPr="00810F41">
        <w:rPr>
          <w:rFonts w:ascii="Times New Roman" w:hAnsi="Times New Roman"/>
          <w:sz w:val="24"/>
          <w:szCs w:val="24"/>
        </w:rPr>
        <w:t xml:space="preserve">м, требовательна к окружающим, добропорядочна, дисциплинирована. Владеет ловкостью в критических ситуациях. Владеет техникой в/в, в/м, п/к, в/к инъекций. </w:t>
      </w:r>
    </w:p>
    <w:p w:rsidR="00107A50" w:rsidRPr="00810F41" w:rsidRDefault="00107A50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 xml:space="preserve">Учитывая профессионализм в работе, приобретенный опыт, </w:t>
      </w:r>
      <w:r w:rsidR="00810F41" w:rsidRPr="00810F41">
        <w:t>Петрова</w:t>
      </w:r>
      <w:r w:rsidRPr="00810F41">
        <w:t xml:space="preserve"> Ирина </w:t>
      </w:r>
      <w:r w:rsidR="00810F41" w:rsidRPr="00810F41">
        <w:t>Ивановна</w:t>
      </w:r>
      <w:r w:rsidRPr="00810F41">
        <w:t xml:space="preserve"> рекомендуется на подтверждение высшей квалификационной категории по специальности "Сестринское дело".</w:t>
      </w:r>
    </w:p>
    <w:p w:rsidR="00107A50" w:rsidRPr="00810F41" w:rsidRDefault="00107A50" w:rsidP="00810F41">
      <w:pPr>
        <w:pStyle w:val="a3"/>
        <w:spacing w:before="0" w:beforeAutospacing="0" w:after="0" w:afterAutospacing="0"/>
        <w:ind w:firstLine="1134"/>
        <w:jc w:val="both"/>
      </w:pPr>
    </w:p>
    <w:p w:rsidR="00107A50" w:rsidRDefault="00107A50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Главный врач                                    </w:t>
      </w:r>
      <w:r w:rsidR="00810F41">
        <w:t xml:space="preserve">                         </w:t>
      </w:r>
      <w:r w:rsidRPr="00810F41">
        <w:t>       Петров Петр Петрович</w:t>
      </w:r>
    </w:p>
    <w:p w:rsidR="00810F41" w:rsidRPr="00810F41" w:rsidRDefault="00810F41" w:rsidP="00810F41">
      <w:pPr>
        <w:pStyle w:val="a3"/>
        <w:spacing w:before="0" w:beforeAutospacing="0" w:after="0" w:afterAutospacing="0"/>
        <w:ind w:firstLine="1134"/>
        <w:jc w:val="both"/>
      </w:pPr>
    </w:p>
    <w:p w:rsidR="00107A50" w:rsidRDefault="00CC5BC1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 xml:space="preserve">Заведующая              </w:t>
      </w:r>
      <w:r w:rsidRPr="00810F41">
        <w:br/>
      </w:r>
      <w:r w:rsidR="00810F41">
        <w:t xml:space="preserve">                   </w:t>
      </w:r>
      <w:r w:rsidR="00107A50" w:rsidRPr="00810F41">
        <w:t xml:space="preserve">терапевтическим отделением            </w:t>
      </w:r>
      <w:r w:rsidR="00810F41">
        <w:t xml:space="preserve">              </w:t>
      </w:r>
      <w:r w:rsidRPr="00810F41">
        <w:tab/>
        <w:t xml:space="preserve">     </w:t>
      </w:r>
      <w:r w:rsidR="00107A50" w:rsidRPr="00810F41">
        <w:t>Жук Елена Сергеевна</w:t>
      </w:r>
    </w:p>
    <w:p w:rsidR="00810F41" w:rsidRDefault="00810F41" w:rsidP="00810F41">
      <w:pPr>
        <w:pStyle w:val="a3"/>
        <w:spacing w:before="0" w:beforeAutospacing="0" w:after="0" w:afterAutospacing="0"/>
        <w:ind w:firstLine="1134"/>
        <w:jc w:val="both"/>
      </w:pPr>
    </w:p>
    <w:p w:rsidR="00810F41" w:rsidRPr="00810F41" w:rsidRDefault="00810F41" w:rsidP="00810F41">
      <w:pPr>
        <w:pStyle w:val="a3"/>
        <w:spacing w:before="0" w:beforeAutospacing="0" w:after="0" w:afterAutospacing="0"/>
        <w:ind w:firstLine="1134"/>
        <w:jc w:val="both"/>
      </w:pPr>
    </w:p>
    <w:p w:rsidR="00107A50" w:rsidRPr="00810F41" w:rsidRDefault="00107A50" w:rsidP="00810F41">
      <w:pPr>
        <w:pStyle w:val="a3"/>
        <w:spacing w:before="0" w:beforeAutospacing="0" w:after="0" w:afterAutospacing="0"/>
        <w:ind w:firstLine="1134"/>
        <w:jc w:val="both"/>
      </w:pPr>
      <w:r w:rsidRPr="00810F41">
        <w:t>Ознакомлена:                      </w:t>
      </w:r>
      <w:r w:rsidR="00810F41">
        <w:t xml:space="preserve">                         </w:t>
      </w:r>
      <w:r w:rsidRPr="00810F41">
        <w:t xml:space="preserve">                     </w:t>
      </w:r>
      <w:r w:rsidR="00810F41" w:rsidRPr="00810F41">
        <w:t>Петрова</w:t>
      </w:r>
      <w:r w:rsidRPr="00810F41">
        <w:t xml:space="preserve"> Ирина </w:t>
      </w:r>
      <w:r w:rsidR="00810F41" w:rsidRPr="00810F41">
        <w:t>Ивановна</w:t>
      </w:r>
    </w:p>
    <w:p w:rsidR="005E2B77" w:rsidRPr="004536F4" w:rsidRDefault="005E2B77" w:rsidP="00107A50">
      <w:pPr>
        <w:jc w:val="both"/>
      </w:pPr>
    </w:p>
    <w:sectPr w:rsidR="005E2B77" w:rsidRPr="004536F4" w:rsidSect="009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77" w:rsidRDefault="00CB6B77">
      <w:r>
        <w:separator/>
      </w:r>
    </w:p>
  </w:endnote>
  <w:endnote w:type="continuationSeparator" w:id="0">
    <w:p w:rsidR="00CB6B77" w:rsidRDefault="00CB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77" w:rsidRDefault="00CB6B77">
      <w:r>
        <w:separator/>
      </w:r>
    </w:p>
  </w:footnote>
  <w:footnote w:type="continuationSeparator" w:id="0">
    <w:p w:rsidR="00CB6B77" w:rsidRDefault="00CB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3"/>
    <w:rsid w:val="00107A50"/>
    <w:rsid w:val="00205626"/>
    <w:rsid w:val="002F1BBC"/>
    <w:rsid w:val="004536F4"/>
    <w:rsid w:val="004B4941"/>
    <w:rsid w:val="005E2B77"/>
    <w:rsid w:val="006D0D2A"/>
    <w:rsid w:val="006D44BE"/>
    <w:rsid w:val="00810830"/>
    <w:rsid w:val="00810F41"/>
    <w:rsid w:val="00830D95"/>
    <w:rsid w:val="0091537E"/>
    <w:rsid w:val="00A22183"/>
    <w:rsid w:val="00A812FA"/>
    <w:rsid w:val="00B95788"/>
    <w:rsid w:val="00BB110E"/>
    <w:rsid w:val="00CB6B77"/>
    <w:rsid w:val="00C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5275B"/>
  <w15:chartTrackingRefBased/>
  <w15:docId w15:val="{9C50779B-C5B1-4A18-9513-72DA2D5F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7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107A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7A50"/>
    <w:pPr>
      <w:tabs>
        <w:tab w:val="center" w:pos="4677"/>
        <w:tab w:val="right" w:pos="9355"/>
      </w:tabs>
    </w:pPr>
  </w:style>
  <w:style w:type="character" w:styleId="a6">
    <w:name w:val="Hyperlink"/>
    <w:rsid w:val="00107A50"/>
    <w:rPr>
      <w:color w:val="0000FF"/>
      <w:u w:val="single"/>
    </w:rPr>
  </w:style>
  <w:style w:type="character" w:styleId="a7">
    <w:name w:val="Emphasis"/>
    <w:qFormat/>
    <w:rsid w:val="00107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2207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subject/>
  <dc:creator>Евгений</dc:creator>
  <cp:keywords/>
  <dc:description/>
  <cp:lastModifiedBy>777</cp:lastModifiedBy>
  <cp:revision>2</cp:revision>
  <dcterms:created xsi:type="dcterms:W3CDTF">2019-06-19T19:25:00Z</dcterms:created>
  <dcterms:modified xsi:type="dcterms:W3CDTF">2019-06-19T19:25:00Z</dcterms:modified>
</cp:coreProperties>
</file>